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279C" w14:textId="01E1CB5B" w:rsidR="00416044" w:rsidRDefault="00416044" w:rsidP="00601DF7">
      <w:pPr>
        <w:pStyle w:val="Default"/>
        <w:jc w:val="center"/>
        <w:outlineLvl w:val="0"/>
      </w:pPr>
      <w:r w:rsidRPr="009A5D59">
        <w:rPr>
          <w:b/>
          <w:bCs/>
        </w:rPr>
        <w:t xml:space="preserve">Република Србија </w:t>
      </w:r>
    </w:p>
    <w:p w14:paraId="4E432040" w14:textId="6B479831" w:rsidR="00601DF7" w:rsidRPr="00601DF7" w:rsidRDefault="00601DF7" w:rsidP="00601DF7">
      <w:pPr>
        <w:pStyle w:val="Default"/>
        <w:jc w:val="center"/>
        <w:outlineLvl w:val="0"/>
        <w:rPr>
          <w:lang w:val="sr-Cyrl-RS"/>
        </w:rPr>
      </w:pPr>
      <w:r>
        <w:rPr>
          <w:lang w:val="sr-Cyrl-RS"/>
        </w:rPr>
        <w:t>ОПШТИНА ПРИЈЕПОЉЕ</w:t>
      </w:r>
    </w:p>
    <w:p w14:paraId="418F41EC" w14:textId="6BB6C1E9" w:rsidR="00416044" w:rsidRDefault="00947240" w:rsidP="00416044">
      <w:pPr>
        <w:pStyle w:val="Default"/>
        <w:jc w:val="center"/>
        <w:rPr>
          <w:b/>
          <w:bCs/>
          <w:lang w:val="sr-Cyrl-RS"/>
        </w:rPr>
      </w:pPr>
      <w:r w:rsidRPr="009A5D59">
        <w:rPr>
          <w:b/>
          <w:bCs/>
        </w:rPr>
        <w:t xml:space="preserve">  </w:t>
      </w:r>
      <w:r w:rsidR="00601DF7">
        <w:rPr>
          <w:b/>
          <w:bCs/>
          <w:lang w:val="sr-Cyrl-RS"/>
        </w:rPr>
        <w:t>ОПШТИНСКА УПРАВА</w:t>
      </w:r>
    </w:p>
    <w:p w14:paraId="2FE0C1B1" w14:textId="77777777" w:rsidR="00947240" w:rsidRPr="009A5D59" w:rsidRDefault="00947240" w:rsidP="00444664">
      <w:pPr>
        <w:pStyle w:val="Default"/>
      </w:pPr>
    </w:p>
    <w:p w14:paraId="5C737DAA" w14:textId="50691709" w:rsidR="00416044" w:rsidRDefault="00416044" w:rsidP="00D71D32">
      <w:pPr>
        <w:pStyle w:val="Default"/>
        <w:ind w:firstLine="720"/>
        <w:jc w:val="both"/>
      </w:pPr>
      <w:r w:rsidRPr="009A5D59">
        <w:t xml:space="preserve">На основу члана 37. Закона о комуналној милицији („Службени гласник РС“, број 49/19) </w:t>
      </w:r>
      <w:r w:rsidR="00D71D32">
        <w:t xml:space="preserve">и чл. 6. и чл.7. </w:t>
      </w:r>
      <w:r w:rsidRPr="009A5D59">
        <w:t>Правилника о условима и начину избор</w:t>
      </w:r>
      <w:r w:rsidR="000B4C3B">
        <w:rPr>
          <w:lang w:val="sr-Cyrl-RS"/>
        </w:rPr>
        <w:t>а</w:t>
      </w:r>
      <w:r w:rsidRPr="009A5D59">
        <w:t xml:space="preserve"> кандидата за стручно оспособљавање за комуналног милиционара</w:t>
      </w:r>
      <w:r w:rsidR="00D71D32">
        <w:t xml:space="preserve"> </w:t>
      </w:r>
      <w:r w:rsidR="00522C63">
        <w:rPr>
          <w:lang w:val="sr-Cyrl-RS"/>
        </w:rPr>
        <w:t>(</w:t>
      </w:r>
      <w:r w:rsidR="000B4C3B">
        <w:rPr>
          <w:lang w:val="sr-Cyrl-RS"/>
        </w:rPr>
        <w:t>''Службени гласник општине Пријепоље'' број 3/2023)</w:t>
      </w:r>
      <w:r w:rsidR="00522C63">
        <w:rPr>
          <w:lang w:val="sr-Cyrl-RS"/>
        </w:rPr>
        <w:t>,</w:t>
      </w:r>
      <w:r w:rsidR="000B4C3B">
        <w:rPr>
          <w:lang w:val="sr-Cyrl-RS"/>
        </w:rPr>
        <w:t xml:space="preserve"> </w:t>
      </w:r>
      <w:r w:rsidR="00601DF7">
        <w:rPr>
          <w:lang w:val="sr-Cyrl-RS"/>
        </w:rPr>
        <w:t xml:space="preserve">Општина Пријепоље-Општинска управа, </w:t>
      </w:r>
      <w:r w:rsidRPr="009A5D59">
        <w:rPr>
          <w:b/>
          <w:bCs/>
        </w:rPr>
        <w:t xml:space="preserve"> </w:t>
      </w:r>
      <w:r w:rsidRPr="009A5D59">
        <w:t xml:space="preserve">оглашава </w:t>
      </w:r>
    </w:p>
    <w:p w14:paraId="55A8BED8" w14:textId="77777777" w:rsidR="00947240" w:rsidRPr="009A5D59" w:rsidRDefault="00947240" w:rsidP="00416044">
      <w:pPr>
        <w:pStyle w:val="Default"/>
        <w:jc w:val="both"/>
      </w:pPr>
    </w:p>
    <w:p w14:paraId="45AE4760" w14:textId="77777777" w:rsidR="00416044" w:rsidRPr="00271296" w:rsidRDefault="00416044" w:rsidP="00947240">
      <w:pPr>
        <w:pStyle w:val="Default"/>
        <w:jc w:val="center"/>
        <w:outlineLvl w:val="0"/>
        <w:rPr>
          <w:sz w:val="32"/>
        </w:rPr>
      </w:pPr>
      <w:r w:rsidRPr="00271296">
        <w:rPr>
          <w:b/>
          <w:bCs/>
          <w:sz w:val="32"/>
        </w:rPr>
        <w:t xml:space="preserve">ЈАВНИ ПОЗИВ </w:t>
      </w:r>
    </w:p>
    <w:p w14:paraId="49F4FEB9" w14:textId="353A36EA" w:rsidR="00416044" w:rsidRPr="001874C8" w:rsidRDefault="00416044" w:rsidP="00947240">
      <w:pPr>
        <w:pStyle w:val="Default"/>
        <w:jc w:val="center"/>
        <w:rPr>
          <w:lang w:val="sr-Cyrl-RS"/>
        </w:rPr>
      </w:pPr>
      <w:r w:rsidRPr="009A5D59">
        <w:rPr>
          <w:b/>
          <w:bCs/>
        </w:rPr>
        <w:t xml:space="preserve">ЗА ИЗБОР КАНДИДАТА ЗА ЗАКЉУЧЕЊЕ УГОВОРА О СТРУЧНОМ ОСПОСОБЉАВАЊУ ЗА ОБАВЉАЊЕ ПОСЛОВА КОМУНАЛНОГ МИЛИЦИОНАРА </w:t>
      </w:r>
      <w:r w:rsidR="001874C8">
        <w:rPr>
          <w:b/>
          <w:bCs/>
          <w:lang w:val="sr-Cyrl-RS"/>
        </w:rPr>
        <w:t xml:space="preserve">И </w:t>
      </w:r>
      <w:r w:rsidR="005E6073">
        <w:rPr>
          <w:b/>
          <w:bCs/>
          <w:lang w:val="sr-Cyrl-RS"/>
        </w:rPr>
        <w:t xml:space="preserve"> ШЕФ</w:t>
      </w:r>
      <w:r w:rsidR="00B50A35">
        <w:rPr>
          <w:b/>
          <w:bCs/>
          <w:lang w:val="sr-Cyrl-RS"/>
        </w:rPr>
        <w:t>А</w:t>
      </w:r>
      <w:r w:rsidR="005E6073">
        <w:rPr>
          <w:b/>
          <w:bCs/>
          <w:lang w:val="sr-Cyrl-RS"/>
        </w:rPr>
        <w:t>-</w:t>
      </w:r>
      <w:r w:rsidR="004511B5">
        <w:rPr>
          <w:b/>
          <w:bCs/>
          <w:lang w:val="sr-Cyrl-RS"/>
        </w:rPr>
        <w:t>НАЧЕЛНИКА ОДСЕКА КОМУНАЛНЕ МИЛИЦИЈЕ</w:t>
      </w:r>
    </w:p>
    <w:p w14:paraId="56DCD8AC" w14:textId="77777777" w:rsidR="00D71D32" w:rsidRDefault="00D71D32" w:rsidP="00947240">
      <w:pPr>
        <w:pStyle w:val="Default"/>
        <w:jc w:val="both"/>
        <w:outlineLvl w:val="0"/>
        <w:rPr>
          <w:b/>
          <w:bCs/>
        </w:rPr>
      </w:pPr>
    </w:p>
    <w:p w14:paraId="2D85559D" w14:textId="420D90FA" w:rsidR="00DA2F4F" w:rsidRPr="00197F73" w:rsidRDefault="00197F73" w:rsidP="00197F73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I</w:t>
      </w:r>
    </w:p>
    <w:p w14:paraId="1A0CC1D8" w14:textId="23F642AF" w:rsidR="00D71D32" w:rsidRPr="004511B5" w:rsidRDefault="00D71D32" w:rsidP="00087B0A">
      <w:pPr>
        <w:pStyle w:val="Default"/>
        <w:ind w:firstLine="720"/>
        <w:jc w:val="both"/>
        <w:rPr>
          <w:bCs/>
          <w:lang w:val="sr-Cyrl-RS"/>
        </w:rPr>
      </w:pPr>
      <w:r w:rsidRPr="00087B0A">
        <w:rPr>
          <w:bCs/>
        </w:rPr>
        <w:t>У склaду сa oдрeдбaмa члaнa 37. Зaкoнa o кoмунaлнoj милициjи („Службeни глaсник РС“, брoj 49</w:t>
      </w:r>
      <w:r w:rsidR="00F06B7E">
        <w:rPr>
          <w:bCs/>
          <w:lang w:val="sr-Cyrl-RS"/>
        </w:rPr>
        <w:t>/20</w:t>
      </w:r>
      <w:r w:rsidRPr="00087B0A">
        <w:rPr>
          <w:bCs/>
        </w:rPr>
        <w:t>19) рaсписуje сe Jaвни пoзив зa избoр кaндидaтa зa зaкључивaњe угoвoрa o стручнoм oспoсoбљaвaњу зa oбaвљaњe пoслoвa кoмунaлнoг милициoнaрa</w:t>
      </w:r>
      <w:r w:rsidR="004511B5">
        <w:rPr>
          <w:bCs/>
          <w:lang w:val="sr-Cyrl-RS"/>
        </w:rPr>
        <w:t xml:space="preserve"> и </w:t>
      </w:r>
      <w:r w:rsidR="00855A80">
        <w:rPr>
          <w:bCs/>
          <w:lang w:val="sr-Cyrl-RS"/>
        </w:rPr>
        <w:t>шефа-</w:t>
      </w:r>
      <w:r w:rsidR="004511B5">
        <w:rPr>
          <w:bCs/>
          <w:lang w:val="sr-Cyrl-RS"/>
        </w:rPr>
        <w:t>начелника Одсека комуналне милиције.</w:t>
      </w:r>
    </w:p>
    <w:p w14:paraId="767547D1" w14:textId="77777777" w:rsidR="00D71D32" w:rsidRPr="00087B0A" w:rsidRDefault="00D71D32" w:rsidP="00087B0A">
      <w:pPr>
        <w:pStyle w:val="Default"/>
        <w:ind w:firstLine="720"/>
        <w:jc w:val="both"/>
        <w:rPr>
          <w:bCs/>
        </w:rPr>
      </w:pPr>
      <w:r w:rsidRPr="00087B0A">
        <w:rPr>
          <w:bCs/>
        </w:rPr>
        <w:t>Прoгрaм стручнoг oспoсoбљaвaњa спрoвoди министaрствo нaдлeжнo зa унутрaшњe пoслoвe, у сaрaдњи сa министaрствoм нaдлeжним зa систeм лoкaлнe сaмoупрaвe</w:t>
      </w:r>
      <w:r w:rsidR="00087B0A">
        <w:rPr>
          <w:bCs/>
        </w:rPr>
        <w:t>.</w:t>
      </w:r>
      <w:r w:rsidRPr="00087B0A">
        <w:rPr>
          <w:bCs/>
        </w:rPr>
        <w:t xml:space="preserve"> </w:t>
      </w:r>
    </w:p>
    <w:p w14:paraId="0C5120A7" w14:textId="77777777" w:rsidR="00D71D32" w:rsidRDefault="00087B0A" w:rsidP="00947240">
      <w:pPr>
        <w:pStyle w:val="Default"/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14:paraId="1F5E66BC" w14:textId="08C861AD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Уговор о стручном оспособљавању може се закључити са кандидат</w:t>
      </w:r>
      <w:r w:rsidR="001874C8">
        <w:rPr>
          <w:bCs/>
          <w:lang w:val="sr-Cyrl-RS"/>
        </w:rPr>
        <w:t>ом</w:t>
      </w:r>
      <w:r w:rsidRPr="00197F73">
        <w:rPr>
          <w:bCs/>
        </w:rPr>
        <w:t xml:space="preserve"> који испуњава опште услове за заснивање радног односа у органима локалне самоуправе и то:</w:t>
      </w:r>
    </w:p>
    <w:p w14:paraId="0397F964" w14:textId="77777777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1) да је пунолетан држављанин Републике Србије;</w:t>
      </w:r>
    </w:p>
    <w:p w14:paraId="7847228E" w14:textId="77777777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2) да није правоснажно осуђиван на безусловну казну затвора у трајању од најмање 6 (шест) месеци;</w:t>
      </w:r>
    </w:p>
    <w:p w14:paraId="5C058863" w14:textId="77777777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>3) да му раније није престао радни односу државном органу, органу територијалне аутономије и органу јединице локалне самоуправе због теже повреде дужности из радног односа.</w:t>
      </w:r>
    </w:p>
    <w:p w14:paraId="5B4E1FE5" w14:textId="527F361D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t xml:space="preserve">Поред општих услова из става 1. овог члана, кандидат мора да испуњавати и посебне услове из члана </w:t>
      </w:r>
      <w:r w:rsidR="008135AB">
        <w:rPr>
          <w:bCs/>
          <w:lang w:val="sr-Cyrl-RS"/>
        </w:rPr>
        <w:t xml:space="preserve"> 16. и члана </w:t>
      </w:r>
      <w:r w:rsidRPr="00197F73">
        <w:rPr>
          <w:bCs/>
        </w:rPr>
        <w:t xml:space="preserve">35. Закона о комуналној милицији ("Службени </w:t>
      </w:r>
      <w:r w:rsidR="00F06B7E">
        <w:rPr>
          <w:bCs/>
          <w:lang w:val="sr-Cyrl-RS"/>
        </w:rPr>
        <w:t>гласник</w:t>
      </w:r>
      <w:r w:rsidRPr="00197F73">
        <w:rPr>
          <w:bCs/>
        </w:rPr>
        <w:t xml:space="preserve"> Р</w:t>
      </w:r>
      <w:r w:rsidR="00F06B7E">
        <w:rPr>
          <w:bCs/>
          <w:lang w:val="sr-Cyrl-RS"/>
        </w:rPr>
        <w:t>С</w:t>
      </w:r>
      <w:r w:rsidRPr="00197F73">
        <w:rPr>
          <w:bCs/>
        </w:rPr>
        <w:t xml:space="preserve">", број </w:t>
      </w:r>
      <w:r w:rsidRPr="00F06B7E">
        <w:rPr>
          <w:bCs/>
        </w:rPr>
        <w:t>49/2019</w:t>
      </w:r>
      <w:r w:rsidRPr="00197F73">
        <w:rPr>
          <w:bCs/>
        </w:rPr>
        <w:t xml:space="preserve">) и то да: </w:t>
      </w:r>
    </w:p>
    <w:p w14:paraId="5F2A7D8A" w14:textId="4BAF0517" w:rsidR="00087B0A" w:rsidRPr="00B00E8A" w:rsidRDefault="00087B0A" w:rsidP="00197F73">
      <w:pPr>
        <w:pStyle w:val="Default"/>
        <w:ind w:firstLine="720"/>
        <w:jc w:val="both"/>
        <w:rPr>
          <w:bCs/>
          <w:lang w:val="sr-Cyrl-RS"/>
        </w:rPr>
      </w:pPr>
      <w:r w:rsidRPr="00197F73">
        <w:rPr>
          <w:bCs/>
        </w:rPr>
        <w:t>1) има психофизичку способност потребну за обављање послова комуналне милиције;</w:t>
      </w:r>
      <w:r w:rsidR="00B00E8A">
        <w:rPr>
          <w:bCs/>
          <w:lang w:val="sr-Cyrl-RS"/>
        </w:rPr>
        <w:t xml:space="preserve"> ( сви кандидати) </w:t>
      </w:r>
    </w:p>
    <w:p w14:paraId="7C1EFFCE" w14:textId="01770166" w:rsidR="00087B0A" w:rsidRPr="00B00E8A" w:rsidRDefault="00087B0A" w:rsidP="00197F73">
      <w:pPr>
        <w:pStyle w:val="Default"/>
        <w:ind w:firstLine="720"/>
        <w:jc w:val="both"/>
        <w:rPr>
          <w:bCs/>
          <w:lang w:val="sr-Cyrl-RS"/>
        </w:rPr>
      </w:pPr>
      <w:r w:rsidRPr="00197F73">
        <w:rPr>
          <w:bCs/>
        </w:rPr>
        <w:t>2) не постоје безбедносне сметње за обављање послова комуналних милиционара;</w:t>
      </w:r>
      <w:r w:rsidR="00B00E8A">
        <w:rPr>
          <w:bCs/>
          <w:lang w:val="sr-Cyrl-RS"/>
        </w:rPr>
        <w:t xml:space="preserve">            ( сви кандидати)</w:t>
      </w:r>
    </w:p>
    <w:p w14:paraId="4C487886" w14:textId="1D7FA71B" w:rsidR="00087B0A" w:rsidRPr="00793ED1" w:rsidRDefault="00087B0A" w:rsidP="00197F73">
      <w:pPr>
        <w:pStyle w:val="Default"/>
        <w:ind w:firstLine="720"/>
        <w:jc w:val="both"/>
        <w:rPr>
          <w:b/>
          <w:lang w:val="sr-Cyrl-RS"/>
        </w:rPr>
      </w:pPr>
      <w:r w:rsidRPr="00197F73">
        <w:rPr>
          <w:bCs/>
        </w:rPr>
        <w:t>3</w:t>
      </w:r>
      <w:r w:rsidR="00855A80">
        <w:rPr>
          <w:bCs/>
          <w:lang w:val="sr-Cyrl-RS"/>
        </w:rPr>
        <w:t>)</w:t>
      </w:r>
      <w:r w:rsidRPr="00197F73">
        <w:rPr>
          <w:bCs/>
        </w:rPr>
        <w:t xml:space="preserve"> има стечено најмање средње образовање у четворогодишњем трајању и најмање једну годину радног искуства у струци</w:t>
      </w:r>
      <w:r w:rsidRPr="00793ED1">
        <w:rPr>
          <w:b/>
        </w:rPr>
        <w:t>.</w:t>
      </w:r>
      <w:r w:rsidR="004511B5" w:rsidRPr="00793ED1">
        <w:rPr>
          <w:b/>
          <w:lang w:val="sr-Cyrl-RS"/>
        </w:rPr>
        <w:t xml:space="preserve"> (</w:t>
      </w:r>
      <w:r w:rsidR="00B00E8A">
        <w:rPr>
          <w:b/>
          <w:lang w:val="sr-Cyrl-RS"/>
        </w:rPr>
        <w:t xml:space="preserve">кандидати </w:t>
      </w:r>
      <w:r w:rsidR="004511B5" w:rsidRPr="00793ED1">
        <w:rPr>
          <w:b/>
          <w:lang w:val="sr-Cyrl-RS"/>
        </w:rPr>
        <w:t>за комуналног милиционара)</w:t>
      </w:r>
    </w:p>
    <w:p w14:paraId="318E630D" w14:textId="453A79F2" w:rsidR="004511B5" w:rsidRPr="00793ED1" w:rsidRDefault="00855A80" w:rsidP="00197F73">
      <w:pPr>
        <w:pStyle w:val="Default"/>
        <w:ind w:firstLine="720"/>
        <w:jc w:val="both"/>
        <w:rPr>
          <w:b/>
          <w:lang w:val="sr-Cyrl-RS"/>
        </w:rPr>
      </w:pPr>
      <w:r>
        <w:rPr>
          <w:bCs/>
          <w:lang w:val="sr-Cyrl-RS"/>
        </w:rPr>
        <w:t>3а</w:t>
      </w:r>
      <w:r w:rsidR="004511B5">
        <w:rPr>
          <w:bCs/>
          <w:lang w:val="sr-Cyrl-RS"/>
        </w:rPr>
        <w:t>) има стечено високо образовање из научне области правне науке на основним академским студијама у обиму од најмање 240 ЕСПБ , мастер академским студијама, мастер струковним студијама, специјалистичким академским студијама, специјалистичким струковним студијама,  односно на основним студијама у трајању од најмање четири године или специјалистичким студијама на факултету</w:t>
      </w:r>
      <w:r w:rsidR="00267E2D">
        <w:rPr>
          <w:bCs/>
          <w:lang w:val="sr-Cyrl-RS"/>
        </w:rPr>
        <w:t xml:space="preserve"> </w:t>
      </w:r>
      <w:r w:rsidR="004511B5">
        <w:rPr>
          <w:bCs/>
          <w:lang w:val="sr-Cyrl-RS"/>
        </w:rPr>
        <w:t xml:space="preserve">и најмање 5 година радног искуства у струци. </w:t>
      </w:r>
      <w:r w:rsidR="004511B5" w:rsidRPr="00793ED1">
        <w:rPr>
          <w:b/>
          <w:lang w:val="sr-Cyrl-RS"/>
        </w:rPr>
        <w:t>(</w:t>
      </w:r>
      <w:r w:rsidR="00B00E8A">
        <w:rPr>
          <w:b/>
          <w:lang w:val="sr-Cyrl-RS"/>
        </w:rPr>
        <w:t xml:space="preserve">кандидати </w:t>
      </w:r>
      <w:r w:rsidR="004511B5" w:rsidRPr="00793ED1">
        <w:rPr>
          <w:b/>
          <w:lang w:val="sr-Cyrl-RS"/>
        </w:rPr>
        <w:t>за</w:t>
      </w:r>
      <w:r w:rsidR="00B50A35">
        <w:rPr>
          <w:b/>
          <w:lang w:val="sr-Cyrl-RS"/>
        </w:rPr>
        <w:t xml:space="preserve"> шефа-</w:t>
      </w:r>
      <w:r w:rsidR="004511B5" w:rsidRPr="00793ED1">
        <w:rPr>
          <w:b/>
          <w:lang w:val="sr-Cyrl-RS"/>
        </w:rPr>
        <w:t xml:space="preserve"> </w:t>
      </w:r>
      <w:r w:rsidR="00BF548D" w:rsidRPr="00793ED1">
        <w:rPr>
          <w:b/>
          <w:lang w:val="sr-Cyrl-RS"/>
        </w:rPr>
        <w:t>начелника одсека комуналне милиције)</w:t>
      </w:r>
    </w:p>
    <w:p w14:paraId="76B4623F" w14:textId="77777777" w:rsidR="004511B5" w:rsidRPr="00197F73" w:rsidRDefault="004511B5" w:rsidP="00197F73">
      <w:pPr>
        <w:pStyle w:val="Default"/>
        <w:ind w:firstLine="720"/>
        <w:jc w:val="both"/>
        <w:rPr>
          <w:bCs/>
        </w:rPr>
      </w:pPr>
    </w:p>
    <w:p w14:paraId="13447BBB" w14:textId="77777777" w:rsidR="00087B0A" w:rsidRPr="00197F73" w:rsidRDefault="00087B0A" w:rsidP="00197F73">
      <w:pPr>
        <w:pStyle w:val="Default"/>
        <w:ind w:firstLine="720"/>
        <w:jc w:val="both"/>
        <w:rPr>
          <w:bCs/>
        </w:rPr>
      </w:pPr>
      <w:r w:rsidRPr="00197F73">
        <w:rPr>
          <w:bCs/>
        </w:rPr>
        <w:lastRenderedPageBreak/>
        <w:t>Уговор о стручном оспособљавању може се закључити само са кандидатом који је незапослено лице.</w:t>
      </w:r>
    </w:p>
    <w:p w14:paraId="4C796569" w14:textId="097E0189" w:rsidR="00543536" w:rsidRDefault="00197F73" w:rsidP="00543536">
      <w:pPr>
        <w:pStyle w:val="Default"/>
        <w:jc w:val="center"/>
        <w:outlineLvl w:val="0"/>
        <w:rPr>
          <w:bCs/>
        </w:rPr>
      </w:pPr>
      <w:r w:rsidRPr="00197F73">
        <w:rPr>
          <w:b/>
          <w:bCs/>
        </w:rPr>
        <w:t>II</w:t>
      </w:r>
    </w:p>
    <w:p w14:paraId="7C91CC0A" w14:textId="6A399066" w:rsidR="00416044" w:rsidRPr="00793ED1" w:rsidRDefault="00416044" w:rsidP="00197F73">
      <w:pPr>
        <w:pStyle w:val="Default"/>
        <w:ind w:firstLine="720"/>
        <w:jc w:val="both"/>
        <w:rPr>
          <w:b/>
          <w:bCs/>
          <w:lang w:val="sr-Cyrl-RS"/>
        </w:rPr>
      </w:pPr>
      <w:r w:rsidRPr="00197F73">
        <w:rPr>
          <w:bCs/>
        </w:rPr>
        <w:t>Број кандидата</w:t>
      </w:r>
      <w:r w:rsidRPr="00197F73">
        <w:rPr>
          <w:b/>
          <w:bCs/>
        </w:rPr>
        <w:t xml:space="preserve"> </w:t>
      </w:r>
      <w:r w:rsidRPr="009A5D59">
        <w:t>са којима се закључује уговор о стручном оспособљавању за обављање послова комуналног милиционара је</w:t>
      </w:r>
      <w:r w:rsidR="00793ED1">
        <w:rPr>
          <w:lang w:val="sr-Cyrl-RS"/>
        </w:rPr>
        <w:t xml:space="preserve"> </w:t>
      </w:r>
      <w:r w:rsidR="00C6799A">
        <w:rPr>
          <w:lang w:val="sr-Cyrl-RS"/>
        </w:rPr>
        <w:t>3</w:t>
      </w:r>
      <w:r w:rsidR="00444664">
        <w:rPr>
          <w:lang w:val="sr-Cyrl-RS"/>
        </w:rPr>
        <w:t xml:space="preserve"> (</w:t>
      </w:r>
      <w:r w:rsidR="00C6799A">
        <w:rPr>
          <w:lang w:val="sr-Cyrl-RS"/>
        </w:rPr>
        <w:t>три</w:t>
      </w:r>
      <w:r w:rsidR="00444664">
        <w:rPr>
          <w:lang w:val="sr-Cyrl-RS"/>
        </w:rPr>
        <w:t>)</w:t>
      </w:r>
      <w:r w:rsidR="009262A2">
        <w:rPr>
          <w:lang w:val="sr-Cyrl-RS"/>
        </w:rPr>
        <w:t xml:space="preserve"> и 1</w:t>
      </w:r>
      <w:r w:rsidR="00444664">
        <w:rPr>
          <w:lang w:val="sr-Cyrl-RS"/>
        </w:rPr>
        <w:t xml:space="preserve"> (један)</w:t>
      </w:r>
      <w:r w:rsidR="009262A2">
        <w:rPr>
          <w:lang w:val="sr-Cyrl-RS"/>
        </w:rPr>
        <w:t xml:space="preserve"> кандидат за обављање послова </w:t>
      </w:r>
      <w:r w:rsidR="00855A80">
        <w:rPr>
          <w:lang w:val="sr-Cyrl-RS"/>
        </w:rPr>
        <w:t>шефа-</w:t>
      </w:r>
      <w:r w:rsidR="009262A2">
        <w:rPr>
          <w:lang w:val="sr-Cyrl-RS"/>
        </w:rPr>
        <w:t>начелника одсека комуналне милиције.</w:t>
      </w:r>
    </w:p>
    <w:p w14:paraId="004DA701" w14:textId="654635BE" w:rsidR="00416044" w:rsidRDefault="00416044" w:rsidP="00197F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Са кандидатима, који буду изабрани, закључује се уговор о стручном оспособљавању за обављање послова комуналног милиционара </w:t>
      </w:r>
      <w:r w:rsidR="009262A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50A35">
        <w:rPr>
          <w:rFonts w:ascii="Times New Roman" w:hAnsi="Times New Roman" w:cs="Times New Roman"/>
          <w:sz w:val="24"/>
          <w:szCs w:val="24"/>
          <w:lang w:val="sr-Cyrl-RS"/>
        </w:rPr>
        <w:t xml:space="preserve">шефа- </w:t>
      </w:r>
      <w:r w:rsidR="009262A2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начелника </w:t>
      </w:r>
      <w:r w:rsidR="000032E1">
        <w:rPr>
          <w:rFonts w:ascii="Times New Roman" w:hAnsi="Times New Roman" w:cs="Times New Roman"/>
          <w:sz w:val="24"/>
          <w:szCs w:val="24"/>
          <w:lang w:val="sr-Cyrl-RS"/>
        </w:rPr>
        <w:t xml:space="preserve">одсека </w:t>
      </w:r>
      <w:r w:rsidR="009262A2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комуналне милиције  </w:t>
      </w:r>
      <w:r w:rsidRPr="009A5D59">
        <w:rPr>
          <w:rFonts w:ascii="Times New Roman" w:hAnsi="Times New Roman" w:cs="Times New Roman"/>
          <w:sz w:val="24"/>
          <w:szCs w:val="24"/>
        </w:rPr>
        <w:t xml:space="preserve">и исти се упућују на обуку о трошку </w:t>
      </w:r>
      <w:r w:rsidR="00601DF7">
        <w:rPr>
          <w:rFonts w:ascii="Times New Roman" w:hAnsi="Times New Roman" w:cs="Times New Roman"/>
          <w:sz w:val="24"/>
          <w:szCs w:val="24"/>
          <w:lang w:val="sr-Cyrl-RS"/>
        </w:rPr>
        <w:t>Општине Пријепоље.</w:t>
      </w:r>
      <w:r w:rsidRPr="009A5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C7F25" w14:textId="77777777" w:rsidR="00416044" w:rsidRPr="009A5D59" w:rsidRDefault="00416044" w:rsidP="00197F73">
      <w:pPr>
        <w:pStyle w:val="Default"/>
        <w:ind w:firstLine="720"/>
        <w:jc w:val="both"/>
      </w:pPr>
      <w:r w:rsidRPr="009A5D59">
        <w:t xml:space="preserve">Након успешно завршене обуке, кандидати полажу испит за обављање послова и примену овлашћења комуналног милиционара, након чега добијају сертификат. </w:t>
      </w:r>
    </w:p>
    <w:p w14:paraId="5E3D3360" w14:textId="377D2AC0" w:rsidR="00535071" w:rsidRPr="00444664" w:rsidRDefault="00416044" w:rsidP="00444664">
      <w:pPr>
        <w:pStyle w:val="Default"/>
        <w:ind w:firstLine="720"/>
        <w:jc w:val="both"/>
        <w:rPr>
          <w:lang w:val="sr-Cyrl-RS"/>
        </w:rPr>
      </w:pPr>
      <w:r w:rsidRPr="009A5D59">
        <w:t>Кандидат који успешно заврши обуку има право да учествује на јавном конкурсу за попуњавање извршилачког радног места комуналног милиционара</w:t>
      </w:r>
      <w:r w:rsidR="009262A2">
        <w:rPr>
          <w:lang w:val="sr-Cyrl-RS"/>
        </w:rPr>
        <w:t xml:space="preserve"> и радног места </w:t>
      </w:r>
      <w:r w:rsidR="00855A80">
        <w:rPr>
          <w:lang w:val="sr-Cyrl-RS"/>
        </w:rPr>
        <w:t>шефа-</w:t>
      </w:r>
      <w:r w:rsidR="009262A2">
        <w:rPr>
          <w:lang w:val="sr-Cyrl-RS"/>
        </w:rPr>
        <w:t xml:space="preserve">начелника одсека комуналне милиције. </w:t>
      </w:r>
    </w:p>
    <w:p w14:paraId="380CE94C" w14:textId="4D171499" w:rsidR="00543536" w:rsidRPr="00197F73" w:rsidRDefault="00197F73" w:rsidP="00197F73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III</w:t>
      </w:r>
    </w:p>
    <w:p w14:paraId="3D6EC9A7" w14:textId="77777777" w:rsidR="00197F73" w:rsidRPr="00303F10" w:rsidRDefault="00197F73" w:rsidP="00197F73">
      <w:pPr>
        <w:pStyle w:val="Default"/>
        <w:ind w:firstLine="720"/>
        <w:jc w:val="both"/>
      </w:pPr>
      <w:r w:rsidRPr="00303F10">
        <w:t>Кандидат, прилаже пријаву на јавни позив која садржи: име и презиме кандидата, датум и место рођења, адресу становања, број телефона, податке о образовању, податке о врсти и дужини радног стажа са кратким описом послова које је кандидат на радном месту обављао. Пријава мора бити својеручно потписана.</w:t>
      </w:r>
    </w:p>
    <w:p w14:paraId="5E3AEA4D" w14:textId="77777777" w:rsidR="00197F73" w:rsidRDefault="00197F73" w:rsidP="00197F73">
      <w:pPr>
        <w:pStyle w:val="Default"/>
        <w:ind w:firstLine="720"/>
        <w:jc w:val="both"/>
      </w:pPr>
      <w:r w:rsidRPr="00303F10">
        <w:t xml:space="preserve">Уз пријаву са биографијом, кандидат прилаже следеће доказе: </w:t>
      </w:r>
    </w:p>
    <w:p w14:paraId="153B75A0" w14:textId="77777777"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303F10">
        <w:t xml:space="preserve">уверење о држављанству, </w:t>
      </w:r>
    </w:p>
    <w:p w14:paraId="251C32F3" w14:textId="77777777"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303F10">
        <w:t xml:space="preserve">извод из матичне књиге рођених, </w:t>
      </w:r>
    </w:p>
    <w:p w14:paraId="45DB541E" w14:textId="31FC3EF8" w:rsidR="00197F73" w:rsidRDefault="00197F73" w:rsidP="00197F73">
      <w:pPr>
        <w:pStyle w:val="Default"/>
        <w:ind w:firstLine="720"/>
        <w:jc w:val="both"/>
      </w:pPr>
      <w:r>
        <w:t xml:space="preserve">- </w:t>
      </w:r>
      <w:r w:rsidRPr="009A5D59">
        <w:t>диплома о стеченом средњем образовању у четворогодишњем трајању</w:t>
      </w:r>
      <w:r w:rsidRPr="00303F10">
        <w:t>,</w:t>
      </w:r>
      <w:r w:rsidR="00B00E8A">
        <w:rPr>
          <w:lang w:val="sr-Cyrl-RS"/>
        </w:rPr>
        <w:t xml:space="preserve"> односно диплому о стеченом високом образовању из области правне науке.</w:t>
      </w:r>
      <w:r w:rsidRPr="00303F10">
        <w:t xml:space="preserve"> </w:t>
      </w:r>
    </w:p>
    <w:p w14:paraId="0A36D373" w14:textId="77777777" w:rsidR="00197F73" w:rsidRPr="009A5D59" w:rsidRDefault="00197F73" w:rsidP="00197F73">
      <w:pPr>
        <w:pStyle w:val="Default"/>
        <w:ind w:firstLine="720"/>
        <w:jc w:val="both"/>
      </w:pPr>
      <w:r w:rsidRPr="009A5D59">
        <w:t xml:space="preserve"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</w:t>
      </w:r>
    </w:p>
    <w:p w14:paraId="745AA05E" w14:textId="77777777" w:rsidR="00197F73" w:rsidRDefault="00197F73" w:rsidP="00197F73">
      <w:pPr>
        <w:pStyle w:val="Default"/>
        <w:ind w:firstLine="720"/>
        <w:jc w:val="both"/>
      </w:pPr>
      <w:r w:rsidRPr="009A5D59">
        <w:t>- уверење да кандидат није правоснажно осуђиван на безусловну казну затвора од најмање шест месеци (извод из казнене евиденције надлежне Полицијске управе издат на</w:t>
      </w:r>
      <w:r w:rsidR="00B22ED1">
        <w:t>кон објављивања јавног позива).</w:t>
      </w:r>
    </w:p>
    <w:p w14:paraId="53C71BD3" w14:textId="77777777" w:rsidR="00B22ED1" w:rsidRPr="009A5D59" w:rsidRDefault="00B22ED1" w:rsidP="00B22ED1">
      <w:pPr>
        <w:pStyle w:val="Default"/>
        <w:ind w:firstLine="720"/>
        <w:jc w:val="both"/>
      </w:pPr>
      <w:r w:rsidRPr="009A5D59">
        <w:t xml:space="preserve">За учеснике јавног позива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 </w:t>
      </w:r>
    </w:p>
    <w:p w14:paraId="18835A3A" w14:textId="77777777" w:rsidR="00197F73" w:rsidRPr="004203B1" w:rsidRDefault="00197F73" w:rsidP="00197F73">
      <w:pPr>
        <w:pStyle w:val="Default"/>
        <w:ind w:firstLine="720"/>
        <w:jc w:val="both"/>
      </w:pPr>
      <w:r w:rsidRPr="004203B1">
        <w:t>Кандидат доставља уверење са евиденције Националне службе за запошљавање најкасније 8 дана пре закључивања уговора о стручном оспособљавању.</w:t>
      </w:r>
    </w:p>
    <w:p w14:paraId="02291E1E" w14:textId="77777777" w:rsidR="00197F73" w:rsidRPr="00701722" w:rsidRDefault="00197F73" w:rsidP="00B22ED1">
      <w:pPr>
        <w:pStyle w:val="Default"/>
        <w:ind w:firstLine="720"/>
        <w:jc w:val="both"/>
        <w:rPr>
          <w:b/>
        </w:rPr>
      </w:pPr>
      <w:r w:rsidRPr="00197F73">
        <w:rPr>
          <w:b/>
        </w:rPr>
        <w:t>Сви докази прилажу се у оригиналу или фотокопији овереној код јавног бележника</w:t>
      </w:r>
      <w:r w:rsidR="00701722">
        <w:rPr>
          <w:b/>
        </w:rPr>
        <w:t>.</w:t>
      </w:r>
    </w:p>
    <w:p w14:paraId="7E751D77" w14:textId="77777777"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Одредбом члана 9. и члана 103. Закона о општем управном поступку („Службени гласник РС“, број 18/16 и 95/2018-аутентично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14:paraId="6DF863C1" w14:textId="77777777"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14:paraId="6D17C7E4" w14:textId="77777777" w:rsidR="00416044" w:rsidRPr="009A5D59" w:rsidRDefault="00416044" w:rsidP="00B22E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D59">
        <w:rPr>
          <w:rFonts w:ascii="Times New Roman" w:hAnsi="Times New Roman" w:cs="Times New Roman"/>
          <w:sz w:val="24"/>
          <w:szCs w:val="24"/>
        </w:rPr>
        <w:t xml:space="preserve">Потребно је да учесник јавног позива,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14:paraId="262F5070" w14:textId="4F599957" w:rsidR="00B22ED1" w:rsidRDefault="00416044" w:rsidP="00444664">
      <w:pPr>
        <w:pStyle w:val="1tekst"/>
        <w:spacing w:before="0" w:beforeAutospacing="0" w:after="0" w:afterAutospacing="0"/>
        <w:ind w:right="150" w:firstLine="720"/>
        <w:jc w:val="both"/>
      </w:pPr>
      <w:r w:rsidRPr="009A5D59">
        <w:lastRenderedPageBreak/>
        <w:t xml:space="preserve">Образац изјаве доступан је </w:t>
      </w:r>
      <w:r w:rsidR="00BF6A3B" w:rsidRPr="009A5D59">
        <w:t xml:space="preserve">на интернет презентацији </w:t>
      </w:r>
      <w:r w:rsidR="00601DF7">
        <w:rPr>
          <w:lang w:val="sr-Cyrl-RS"/>
        </w:rPr>
        <w:t>Општине Пријепоље</w:t>
      </w:r>
      <w:r w:rsidRPr="00535071">
        <w:rPr>
          <w:color w:val="0000FF"/>
        </w:rPr>
        <w:t xml:space="preserve"> </w:t>
      </w:r>
      <w:r w:rsidRPr="00535071">
        <w:t xml:space="preserve">и </w:t>
      </w:r>
      <w:r w:rsidRPr="009A5D59">
        <w:t xml:space="preserve">објављен је уз </w:t>
      </w:r>
      <w:r w:rsidR="00535071">
        <w:t>Ј</w:t>
      </w:r>
      <w:r w:rsidRPr="009A5D59">
        <w:t xml:space="preserve">авни позив. </w:t>
      </w:r>
    </w:p>
    <w:p w14:paraId="6D58C4FD" w14:textId="1A411032" w:rsidR="00543536" w:rsidRPr="004E3341" w:rsidRDefault="004E3341" w:rsidP="004E3341">
      <w:pPr>
        <w:pStyle w:val="Default"/>
        <w:jc w:val="center"/>
        <w:outlineLvl w:val="0"/>
        <w:rPr>
          <w:b/>
          <w:bCs/>
        </w:rPr>
      </w:pPr>
      <w:r w:rsidRPr="00197F73">
        <w:rPr>
          <w:b/>
          <w:bCs/>
        </w:rPr>
        <w:t>I</w:t>
      </w:r>
      <w:r>
        <w:rPr>
          <w:b/>
          <w:bCs/>
        </w:rPr>
        <w:t>V</w:t>
      </w:r>
    </w:p>
    <w:p w14:paraId="6F894BDD" w14:textId="77777777" w:rsidR="004E3341" w:rsidRDefault="004E3341" w:rsidP="004E3341">
      <w:pPr>
        <w:pStyle w:val="1tekst"/>
        <w:spacing w:before="0" w:beforeAutospacing="0" w:after="0" w:afterAutospacing="0"/>
        <w:ind w:right="150" w:firstLine="240"/>
        <w:rPr>
          <w:color w:val="000000"/>
        </w:rPr>
      </w:pPr>
      <w:r>
        <w:rPr>
          <w:color w:val="000000"/>
        </w:rPr>
        <w:t>Поступак избора кандидата одвија</w:t>
      </w:r>
      <w:r w:rsidR="00271296">
        <w:rPr>
          <w:color w:val="000000"/>
        </w:rPr>
        <w:t>ће</w:t>
      </w:r>
      <w:r>
        <w:rPr>
          <w:color w:val="000000"/>
        </w:rPr>
        <w:t xml:space="preserve"> се у више фаза. </w:t>
      </w:r>
    </w:p>
    <w:p w14:paraId="013062D0" w14:textId="429CB7CE" w:rsidR="004E3341" w:rsidRPr="00303F10" w:rsidRDefault="004E3341" w:rsidP="004E3341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>У првој фази врши се п</w:t>
      </w:r>
      <w:r w:rsidRPr="00303F10">
        <w:t xml:space="preserve">ровера испуњености </w:t>
      </w:r>
      <w:r>
        <w:t xml:space="preserve">општих </w:t>
      </w:r>
      <w:r w:rsidR="00601DF7">
        <w:rPr>
          <w:lang w:val="sr-Cyrl-RS"/>
        </w:rPr>
        <w:t xml:space="preserve">услова </w:t>
      </w:r>
      <w:r>
        <w:t>и то</w:t>
      </w:r>
      <w:r w:rsidRPr="00303F10">
        <w:t xml:space="preserve"> увидом у документацију</w:t>
      </w:r>
      <w:r>
        <w:t xml:space="preserve"> коју је кандидат доставио уз пријаву. </w:t>
      </w:r>
      <w:r w:rsidRPr="00303F10">
        <w:t xml:space="preserve">Кандидат који </w:t>
      </w:r>
      <w:r>
        <w:t xml:space="preserve">није доставио прописану документацију </w:t>
      </w:r>
      <w:r w:rsidRPr="00303F10">
        <w:t>обавештава се о резултату провере испуњености и не позива се да учествује у следећој фази изборног поступка.</w:t>
      </w:r>
    </w:p>
    <w:p w14:paraId="384B7B49" w14:textId="7CA45B7E" w:rsidR="004E3341" w:rsidRDefault="004E3341" w:rsidP="004E3341">
      <w:pPr>
        <w:pStyle w:val="1tekst"/>
        <w:spacing w:before="0" w:beforeAutospacing="0" w:after="0" w:afterAutospacing="0"/>
        <w:ind w:right="150" w:firstLine="240"/>
        <w:jc w:val="both"/>
      </w:pPr>
      <w:r>
        <w:rPr>
          <w:color w:val="000000"/>
        </w:rPr>
        <w:t xml:space="preserve">У другој фази </w:t>
      </w:r>
      <w:r w:rsidRPr="00303F10">
        <w:t xml:space="preserve">Комисија </w:t>
      </w:r>
      <w:r>
        <w:t xml:space="preserve">за избор кандидата </w:t>
      </w:r>
      <w:r w:rsidRPr="00303F10">
        <w:t xml:space="preserve">обавља усмени разговор са </w:t>
      </w:r>
      <w:r>
        <w:t xml:space="preserve">кандидатима који су прошли прву фазу </w:t>
      </w:r>
      <w:r w:rsidRPr="00303F10">
        <w:t>ради предочавања захтева посла, услова рада, права и обавеза комуналног милиционара</w:t>
      </w:r>
      <w:r w:rsidR="00B00E8A">
        <w:rPr>
          <w:lang w:val="sr-Cyrl-RS"/>
        </w:rPr>
        <w:t xml:space="preserve"> и руководиоца комуналне милиције, </w:t>
      </w:r>
      <w:r w:rsidRPr="00303F10">
        <w:t>провере социјалних вештина и вештине комуникације кандидата (разговетан говор, јасно изражавање, асертивност, способност описивања простора и др.), мотивисаности за</w:t>
      </w:r>
      <w:r w:rsidR="00DA2F4F">
        <w:rPr>
          <w:lang w:val="sr-Cyrl-RS"/>
        </w:rPr>
        <w:t xml:space="preserve"> обављање</w:t>
      </w:r>
      <w:r w:rsidRPr="00303F10">
        <w:t xml:space="preserve"> послов</w:t>
      </w:r>
      <w:r w:rsidR="00DA2F4F">
        <w:rPr>
          <w:lang w:val="sr-Cyrl-RS"/>
        </w:rPr>
        <w:t>а</w:t>
      </w:r>
      <w:r w:rsidR="00B00E8A">
        <w:rPr>
          <w:lang w:val="sr-Cyrl-RS"/>
        </w:rPr>
        <w:t>.</w:t>
      </w:r>
      <w:r w:rsidR="00DA2F4F">
        <w:rPr>
          <w:lang w:val="sr-Cyrl-RS"/>
        </w:rPr>
        <w:t xml:space="preserve"> </w:t>
      </w:r>
      <w:r w:rsidRPr="00303F10">
        <w:t>и др.</w:t>
      </w:r>
      <w:r>
        <w:t xml:space="preserve"> </w:t>
      </w:r>
    </w:p>
    <w:p w14:paraId="42C5826D" w14:textId="77777777" w:rsidR="00572914" w:rsidRDefault="004E3341" w:rsidP="00572914">
      <w:pPr>
        <w:pStyle w:val="1tekst"/>
        <w:spacing w:before="0" w:beforeAutospacing="0" w:after="0" w:afterAutospacing="0"/>
        <w:ind w:right="150" w:firstLine="240"/>
        <w:jc w:val="both"/>
      </w:pPr>
      <w:r>
        <w:t>У трећој фази  врши се безбедносна провера кандидата од стране М</w:t>
      </w:r>
      <w:r w:rsidR="00572914">
        <w:t xml:space="preserve">инистарства унутрашњих послова на основу података из прописаног упитника који кандидат попуњава. </w:t>
      </w:r>
    </w:p>
    <w:p w14:paraId="2E296BE9" w14:textId="77777777" w:rsidR="004E3341" w:rsidRDefault="006D261F" w:rsidP="004E3341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>
        <w:rPr>
          <w:color w:val="000000"/>
        </w:rPr>
        <w:t xml:space="preserve">У четвртој фази </w:t>
      </w:r>
      <w:r w:rsidR="00572914" w:rsidRPr="00A275C3">
        <w:rPr>
          <w:color w:val="000000"/>
        </w:rPr>
        <w:t>Комисија, по спроведеном поступку безбедносне провере, саставља списак кандидата који</w:t>
      </w:r>
      <w:r w:rsidR="00271296">
        <w:rPr>
          <w:color w:val="000000"/>
        </w:rPr>
        <w:t xml:space="preserve"> </w:t>
      </w:r>
      <w:r w:rsidR="00572914" w:rsidRPr="00A275C3">
        <w:rPr>
          <w:color w:val="000000"/>
        </w:rPr>
        <w:t xml:space="preserve">се </w:t>
      </w:r>
      <w:r w:rsidR="004E3341">
        <w:t xml:space="preserve">упућују на лекарски преглед у Завод </w:t>
      </w:r>
      <w:r w:rsidR="004E3341" w:rsidRPr="00303F10">
        <w:rPr>
          <w:color w:val="000000"/>
        </w:rPr>
        <w:t>за здравствену заштиту припадника Министарства унутрашњих послова</w:t>
      </w:r>
      <w:r w:rsidR="00654EC6">
        <w:rPr>
          <w:color w:val="000000"/>
        </w:rPr>
        <w:t xml:space="preserve"> ул. Дурмиторска бр.9 у</w:t>
      </w:r>
      <w:r w:rsidR="004E3341">
        <w:rPr>
          <w:color w:val="000000"/>
        </w:rPr>
        <w:t xml:space="preserve"> Београду. </w:t>
      </w:r>
      <w:r w:rsidR="004E3341" w:rsidRPr="00654EC6">
        <w:rPr>
          <w:b/>
          <w:color w:val="000000"/>
        </w:rPr>
        <w:t>Све трошкове у вези са обављањем прегледа (трошкови прегледа, израда уверења), сноси кандидат, уплатом новчаних средстава директно на рачун Завода, о чему као доказ, код себе мора имати примерак уплатнице.</w:t>
      </w:r>
    </w:p>
    <w:p w14:paraId="5D4821F2" w14:textId="22489E4B" w:rsidR="00DC6C75" w:rsidRPr="00B00E8A" w:rsidRDefault="006D261F" w:rsidP="000032E1">
      <w:pPr>
        <w:pStyle w:val="1tekst"/>
        <w:spacing w:before="0" w:beforeAutospacing="0" w:after="0" w:afterAutospacing="0"/>
        <w:ind w:right="150" w:firstLine="240"/>
        <w:jc w:val="both"/>
        <w:rPr>
          <w:b/>
          <w:bCs/>
          <w:lang w:val="sr-Cyrl-RS"/>
        </w:rPr>
      </w:pPr>
      <w:r>
        <w:t>У петој фази с</w:t>
      </w:r>
      <w:r w:rsidR="004E3341">
        <w:t xml:space="preserve">а </w:t>
      </w:r>
      <w:r w:rsidR="004E3341" w:rsidRPr="000F15FE">
        <w:t xml:space="preserve">кандидатима за које је утврђено да не постоје безбедносне сметње као и да испуњавају законом прописане психофизичке услове Комисија обавља усмени разговор ради провере знања из области Закона о комуналној милицији, (“Сл. гласник РС”, бр. </w:t>
      </w:r>
      <w:r w:rsidR="00AF7AD7">
        <w:t>49/2019</w:t>
      </w:r>
      <w:r w:rsidR="004E3341" w:rsidRPr="000F15FE">
        <w:t>).</w:t>
      </w:r>
      <w:r w:rsidR="004E3341">
        <w:t xml:space="preserve"> </w:t>
      </w:r>
    </w:p>
    <w:p w14:paraId="38D3AC34" w14:textId="410E4583" w:rsidR="006D261F" w:rsidRPr="006D261F" w:rsidRDefault="006D261F" w:rsidP="006D261F">
      <w:pPr>
        <w:pStyle w:val="1tekst"/>
        <w:spacing w:before="0" w:beforeAutospacing="0" w:after="0" w:afterAutospacing="0"/>
        <w:ind w:right="150" w:firstLine="240"/>
        <w:jc w:val="both"/>
      </w:pPr>
      <w:r w:rsidRPr="006D261F">
        <w:t xml:space="preserve">Разговори са кандидатима обавиће се у  просторијама </w:t>
      </w:r>
      <w:r w:rsidR="00601DF7">
        <w:rPr>
          <w:lang w:val="sr-Cyrl-RS"/>
        </w:rPr>
        <w:t>Општинске управе општине Пријепоље</w:t>
      </w:r>
      <w:r>
        <w:t>. К</w:t>
      </w:r>
      <w:r w:rsidRPr="006D261F">
        <w:t>a</w:t>
      </w:r>
      <w:r>
        <w:t>ндид</w:t>
      </w:r>
      <w:r w:rsidRPr="006D261F">
        <w:t>a</w:t>
      </w:r>
      <w:r>
        <w:t>ти</w:t>
      </w:r>
      <w:r w:rsidRPr="006D261F">
        <w:t xml:space="preserve"> </w:t>
      </w:r>
      <w:r>
        <w:t>ћ</w:t>
      </w:r>
      <w:r w:rsidRPr="006D261F">
        <w:t xml:space="preserve">e o </w:t>
      </w:r>
      <w:r>
        <w:t>д</w:t>
      </w:r>
      <w:r w:rsidRPr="006D261F">
        <w:t>a</w:t>
      </w:r>
      <w:r>
        <w:t>туму</w:t>
      </w:r>
      <w:r w:rsidRPr="006D261F">
        <w:t xml:space="preserve"> </w:t>
      </w:r>
      <w:r>
        <w:t>и</w:t>
      </w:r>
      <w:r w:rsidRPr="006D261F">
        <w:t xml:space="preserve"> </w:t>
      </w:r>
      <w:r>
        <w:t>вр</w:t>
      </w:r>
      <w:r w:rsidRPr="006D261F">
        <w:t>e</w:t>
      </w:r>
      <w:r>
        <w:t>м</w:t>
      </w:r>
      <w:r w:rsidRPr="006D261F">
        <w:t>e</w:t>
      </w:r>
      <w:r>
        <w:t>ну</w:t>
      </w:r>
      <w:r w:rsidRPr="006D261F">
        <w:t xml:space="preserve"> </w:t>
      </w:r>
      <w:r>
        <w:t>пр</w:t>
      </w:r>
      <w:r w:rsidRPr="006D261F">
        <w:t>o</w:t>
      </w:r>
      <w:r>
        <w:t>в</w:t>
      </w:r>
      <w:r w:rsidRPr="006D261F">
        <w:t>e</w:t>
      </w:r>
      <w:r>
        <w:t>р</w:t>
      </w:r>
      <w:r w:rsidRPr="006D261F">
        <w:t xml:space="preserve">e </w:t>
      </w:r>
      <w:r>
        <w:t>зн</w:t>
      </w:r>
      <w:r w:rsidRPr="006D261F">
        <w:t>a</w:t>
      </w:r>
      <w:r>
        <w:t>њ</w:t>
      </w:r>
      <w:r w:rsidRPr="006D261F">
        <w:t xml:space="preserve">a </w:t>
      </w:r>
      <w:r>
        <w:t>и</w:t>
      </w:r>
      <w:r w:rsidRPr="006D261F">
        <w:t xml:space="preserve"> </w:t>
      </w:r>
      <w:r>
        <w:t>сп</w:t>
      </w:r>
      <w:r w:rsidRPr="006D261F">
        <w:t>o</w:t>
      </w:r>
      <w:r>
        <w:t>с</w:t>
      </w:r>
      <w:r w:rsidRPr="006D261F">
        <w:t>o</w:t>
      </w:r>
      <w:r>
        <w:t>бн</w:t>
      </w:r>
      <w:r w:rsidRPr="006D261F">
        <w:t>o</w:t>
      </w:r>
      <w:r>
        <w:t>сти</w:t>
      </w:r>
      <w:r w:rsidRPr="006D261F">
        <w:t xml:space="preserve"> </w:t>
      </w:r>
      <w:r>
        <w:t>бити</w:t>
      </w:r>
      <w:r w:rsidRPr="006D261F">
        <w:t xml:space="preserve"> </w:t>
      </w:r>
      <w:r>
        <w:t>н</w:t>
      </w:r>
      <w:r w:rsidRPr="006D261F">
        <w:t>a</w:t>
      </w:r>
      <w:r>
        <w:t>кн</w:t>
      </w:r>
      <w:r w:rsidRPr="006D261F">
        <w:t>a</w:t>
      </w:r>
      <w:r>
        <w:t>дн</w:t>
      </w:r>
      <w:r w:rsidRPr="006D261F">
        <w:t>o o</w:t>
      </w:r>
      <w:r>
        <w:t>б</w:t>
      </w:r>
      <w:r w:rsidRPr="006D261F">
        <w:t>a</w:t>
      </w:r>
      <w:r>
        <w:t>в</w:t>
      </w:r>
      <w:r w:rsidRPr="006D261F">
        <w:t>e</w:t>
      </w:r>
      <w:r>
        <w:t>шт</w:t>
      </w:r>
      <w:r w:rsidRPr="006D261F">
        <w:t>e</w:t>
      </w:r>
      <w:r>
        <w:t>ни</w:t>
      </w:r>
      <w:r w:rsidRPr="006D261F">
        <w:t xml:space="preserve"> </w:t>
      </w:r>
      <w:r>
        <w:t>н</w:t>
      </w:r>
      <w:r w:rsidRPr="006D261F">
        <w:t xml:space="preserve">a </w:t>
      </w:r>
      <w:r>
        <w:t>к</w:t>
      </w:r>
      <w:r w:rsidRPr="006D261F">
        <w:t>o</w:t>
      </w:r>
      <w:r>
        <w:t>нт</w:t>
      </w:r>
      <w:r w:rsidRPr="006D261F">
        <w:t>a</w:t>
      </w:r>
      <w:r>
        <w:t>кт</w:t>
      </w:r>
      <w:r w:rsidRPr="006D261F">
        <w:t>e (</w:t>
      </w:r>
      <w:r>
        <w:t>бр</w:t>
      </w:r>
      <w:r w:rsidRPr="006D261F">
        <w:t>oje</w:t>
      </w:r>
      <w:r>
        <w:t>в</w:t>
      </w:r>
      <w:r w:rsidRPr="006D261F">
        <w:t xml:space="preserve">e </w:t>
      </w:r>
      <w:r>
        <w:t>т</w:t>
      </w:r>
      <w:r w:rsidRPr="006D261F">
        <w:t>e</w:t>
      </w:r>
      <w:r>
        <w:t>л</w:t>
      </w:r>
      <w:r w:rsidRPr="006D261F">
        <w:t>e</w:t>
      </w:r>
      <w:r>
        <w:t>ф</w:t>
      </w:r>
      <w:r w:rsidRPr="006D261F">
        <w:t>o</w:t>
      </w:r>
      <w:r>
        <w:t>н</w:t>
      </w:r>
      <w:r w:rsidRPr="006D261F">
        <w:t xml:space="preserve">a), </w:t>
      </w:r>
      <w:r>
        <w:t>к</w:t>
      </w:r>
      <w:r w:rsidRPr="006D261F">
        <w:t xml:space="preserve">oje </w:t>
      </w:r>
      <w:r>
        <w:t>н</w:t>
      </w:r>
      <w:r w:rsidRPr="006D261F">
        <w:t>a</w:t>
      </w:r>
      <w:r>
        <w:t>в</w:t>
      </w:r>
      <w:r w:rsidRPr="006D261F">
        <w:t>e</w:t>
      </w:r>
      <w:r>
        <w:t>ду</w:t>
      </w:r>
      <w:r w:rsidRPr="006D261F">
        <w:t xml:space="preserve"> </w:t>
      </w:r>
      <w:r>
        <w:t>у</w:t>
      </w:r>
      <w:r w:rsidRPr="006D261F">
        <w:t xml:space="preserve"> </w:t>
      </w:r>
      <w:r>
        <w:t>св</w:t>
      </w:r>
      <w:r w:rsidRPr="006D261F">
        <w:t>oj</w:t>
      </w:r>
      <w:r>
        <w:t>им</w:t>
      </w:r>
      <w:r w:rsidRPr="006D261F">
        <w:t xml:space="preserve"> </w:t>
      </w:r>
      <w:r>
        <w:t>при</w:t>
      </w:r>
      <w:r w:rsidRPr="006D261F">
        <w:t>ja</w:t>
      </w:r>
      <w:r>
        <w:t>в</w:t>
      </w:r>
      <w:r w:rsidRPr="006D261F">
        <w:t>a</w:t>
      </w:r>
      <w:r>
        <w:t>м</w:t>
      </w:r>
      <w:r w:rsidRPr="006D261F">
        <w:t xml:space="preserve">a. </w:t>
      </w:r>
    </w:p>
    <w:p w14:paraId="2B82217B" w14:textId="77777777" w:rsidR="00B22ED1" w:rsidRDefault="00B22ED1" w:rsidP="00B22ED1">
      <w:pPr>
        <w:pStyle w:val="1tekst"/>
        <w:spacing w:before="0" w:beforeAutospacing="0" w:after="0" w:afterAutospacing="0"/>
        <w:ind w:right="150" w:firstLine="720"/>
        <w:jc w:val="both"/>
      </w:pPr>
    </w:p>
    <w:p w14:paraId="2A6473B3" w14:textId="6AB76F98" w:rsidR="00543536" w:rsidRPr="004E3341" w:rsidRDefault="00271296" w:rsidP="00271296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>V</w:t>
      </w:r>
    </w:p>
    <w:p w14:paraId="726F719A" w14:textId="785640AE" w:rsidR="008E2ABA" w:rsidRPr="009A5D59" w:rsidRDefault="008E2ABA" w:rsidP="00271296">
      <w:pPr>
        <w:pStyle w:val="1tekst"/>
        <w:spacing w:before="0" w:beforeAutospacing="0" w:after="0" w:afterAutospacing="0"/>
        <w:ind w:right="150" w:firstLine="240"/>
        <w:jc w:val="both"/>
      </w:pPr>
      <w:r w:rsidRPr="009A5D59">
        <w:t xml:space="preserve">Овај </w:t>
      </w:r>
      <w:r w:rsidR="00271296">
        <w:t xml:space="preserve">Јавни </w:t>
      </w:r>
      <w:r w:rsidRPr="009A5D59">
        <w:t xml:space="preserve">позив се објављује на интернет презентацији </w:t>
      </w:r>
      <w:r w:rsidR="00601DF7">
        <w:rPr>
          <w:lang w:val="sr-Cyrl-RS"/>
        </w:rPr>
        <w:t>Општине Пријепоље</w:t>
      </w:r>
      <w:r w:rsidRPr="009A5D59">
        <w:t xml:space="preserve"> а у дневн</w:t>
      </w:r>
      <w:r w:rsidR="00B00E8A">
        <w:rPr>
          <w:lang w:val="sr-Cyrl-RS"/>
        </w:rPr>
        <w:t>ом листу '' Политика ''</w:t>
      </w:r>
      <w:r w:rsidRPr="009A5D59">
        <w:t xml:space="preserve"> објављује се обавештење о јавном позиву и адреса интернет презентације </w:t>
      </w:r>
      <w:r w:rsidR="00271296">
        <w:t>на којој је објављен Ј</w:t>
      </w:r>
      <w:r w:rsidRPr="009A5D59">
        <w:t xml:space="preserve">авни позив. </w:t>
      </w:r>
    </w:p>
    <w:p w14:paraId="38661948" w14:textId="72063A1F" w:rsidR="008E2ABA" w:rsidRPr="00271296" w:rsidRDefault="008E2ABA" w:rsidP="00271296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</w:rPr>
      </w:pPr>
      <w:r w:rsidRPr="00271296">
        <w:rPr>
          <w:b/>
          <w:color w:val="000000"/>
        </w:rPr>
        <w:t xml:space="preserve">Пријава на јавни позив подноси се Комисији за спровођење јавног позива, преко писарнице </w:t>
      </w:r>
      <w:r w:rsidR="00601DF7">
        <w:rPr>
          <w:b/>
          <w:color w:val="000000"/>
          <w:lang w:val="sr-Cyrl-RS"/>
        </w:rPr>
        <w:t>Општинске</w:t>
      </w:r>
      <w:r w:rsidRPr="00271296">
        <w:rPr>
          <w:b/>
          <w:color w:val="000000"/>
        </w:rPr>
        <w:t xml:space="preserve"> управе, или путем поште на адресу: </w:t>
      </w:r>
      <w:r w:rsidR="00601DF7">
        <w:rPr>
          <w:b/>
          <w:color w:val="000000"/>
          <w:lang w:val="sr-Cyrl-RS"/>
        </w:rPr>
        <w:t>Општина Пријепоље-Општинска управ</w:t>
      </w:r>
      <w:r w:rsidR="00F06B7E">
        <w:rPr>
          <w:b/>
          <w:color w:val="000000"/>
          <w:lang w:val="sr-Cyrl-RS"/>
        </w:rPr>
        <w:t>а</w:t>
      </w:r>
      <w:r w:rsidRPr="00271296">
        <w:rPr>
          <w:b/>
          <w:color w:val="000000"/>
        </w:rPr>
        <w:t>, 31</w:t>
      </w:r>
      <w:r w:rsidR="00601DF7">
        <w:rPr>
          <w:b/>
          <w:color w:val="000000"/>
          <w:lang w:val="sr-Cyrl-RS"/>
        </w:rPr>
        <w:t xml:space="preserve">300 Пријепоље, Трг братства јединства бр.1 </w:t>
      </w:r>
      <w:r w:rsidRPr="00271296">
        <w:rPr>
          <w:b/>
          <w:color w:val="000000"/>
        </w:rPr>
        <w:t xml:space="preserve"> са назнаком: За јавни позив за закључивање уговора о стручном оспособљавању за обављање послова комуналног милиционара – НЕ ОТВАРАТИ.</w:t>
      </w:r>
    </w:p>
    <w:p w14:paraId="0F3CF390" w14:textId="305887AC" w:rsidR="00444664" w:rsidRDefault="008E2ABA" w:rsidP="00444664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  <w:r w:rsidRPr="00271296">
        <w:rPr>
          <w:b/>
          <w:color w:val="000000"/>
        </w:rPr>
        <w:t xml:space="preserve">Рок за подношење пријаве је </w:t>
      </w:r>
      <w:r w:rsidR="00566DE3">
        <w:rPr>
          <w:b/>
          <w:color w:val="000000"/>
          <w:lang w:val="sr-Cyrl-RS"/>
        </w:rPr>
        <w:t>15</w:t>
      </w:r>
      <w:r w:rsidRPr="00271296">
        <w:rPr>
          <w:b/>
          <w:color w:val="000000"/>
        </w:rPr>
        <w:t xml:space="preserve"> дана од дана објављивања </w:t>
      </w:r>
      <w:r w:rsidR="00566DE3">
        <w:rPr>
          <w:b/>
          <w:color w:val="000000"/>
          <w:lang w:val="sr-Cyrl-BA"/>
        </w:rPr>
        <w:t>јавног позива на интернет презентацији општине Пријепоље.</w:t>
      </w:r>
    </w:p>
    <w:p w14:paraId="72A43B8E" w14:textId="77777777" w:rsidR="00444664" w:rsidRDefault="00444664" w:rsidP="00444664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</w:p>
    <w:p w14:paraId="52BBCB5F" w14:textId="77777777" w:rsidR="00444664" w:rsidRPr="00444664" w:rsidRDefault="00444664" w:rsidP="00444664">
      <w:pPr>
        <w:pStyle w:val="1tekst"/>
        <w:spacing w:before="0" w:beforeAutospacing="0" w:after="0" w:afterAutospacing="0"/>
        <w:ind w:right="150" w:firstLine="240"/>
        <w:jc w:val="both"/>
        <w:rPr>
          <w:b/>
          <w:color w:val="000000"/>
          <w:lang w:val="sr-Cyrl-BA"/>
        </w:rPr>
      </w:pPr>
    </w:p>
    <w:p w14:paraId="30211109" w14:textId="77777777" w:rsidR="00444664" w:rsidRDefault="00444664" w:rsidP="00444664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  <w:r w:rsidRPr="009A5D59">
        <w:rPr>
          <w:color w:val="000000"/>
        </w:rPr>
        <w:t xml:space="preserve">НАЧЕЛНИК </w:t>
      </w:r>
      <w:r>
        <w:rPr>
          <w:color w:val="000000"/>
          <w:lang w:val="sr-Cyrl-RS"/>
        </w:rPr>
        <w:t xml:space="preserve">ОПШТИНСКЕ </w:t>
      </w:r>
      <w:r w:rsidRPr="009A5D59">
        <w:rPr>
          <w:color w:val="000000"/>
        </w:rPr>
        <w:t>УПРАВЕ</w:t>
      </w:r>
    </w:p>
    <w:p w14:paraId="7F97570A" w14:textId="77777777" w:rsidR="00444664" w:rsidRPr="00271296" w:rsidRDefault="00444664" w:rsidP="00444664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</w:rPr>
      </w:pPr>
    </w:p>
    <w:p w14:paraId="6BF3137D" w14:textId="77777777" w:rsidR="00444664" w:rsidRPr="00601DF7" w:rsidRDefault="00444664" w:rsidP="00444664">
      <w:pPr>
        <w:pStyle w:val="1tekst"/>
        <w:tabs>
          <w:tab w:val="left" w:pos="6435"/>
        </w:tabs>
        <w:spacing w:before="0" w:beforeAutospacing="0" w:after="0" w:afterAutospacing="0"/>
        <w:ind w:left="4320" w:right="150"/>
        <w:jc w:val="center"/>
        <w:outlineLvl w:val="0"/>
        <w:rPr>
          <w:color w:val="000000"/>
          <w:lang w:val="sr-Cyrl-RS"/>
        </w:rPr>
      </w:pPr>
      <w:r>
        <w:rPr>
          <w:color w:val="000000"/>
          <w:lang w:val="sr-Cyrl-RS"/>
        </w:rPr>
        <w:t>Миодраг Ћубић</w:t>
      </w:r>
    </w:p>
    <w:p w14:paraId="42FBF2EE" w14:textId="77777777" w:rsidR="008E2ABA" w:rsidRPr="00E5298A" w:rsidRDefault="008E2ABA" w:rsidP="008E2ABA">
      <w:pPr>
        <w:pStyle w:val="Default"/>
        <w:spacing w:after="200"/>
        <w:jc w:val="both"/>
        <w:rPr>
          <w:color w:val="0070C0"/>
          <w:lang w:val="sr-Latn-RS"/>
        </w:rPr>
      </w:pPr>
    </w:p>
    <w:sectPr w:rsidR="008E2ABA" w:rsidRPr="00E5298A" w:rsidSect="0014007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39D"/>
    <w:multiLevelType w:val="hybridMultilevel"/>
    <w:tmpl w:val="95B83F76"/>
    <w:lvl w:ilvl="0" w:tplc="04090011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1F26F7E"/>
    <w:multiLevelType w:val="hybridMultilevel"/>
    <w:tmpl w:val="EF4261A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398603038">
    <w:abstractNumId w:val="1"/>
  </w:num>
  <w:num w:numId="2" w16cid:durableId="45472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44"/>
    <w:rsid w:val="000032E1"/>
    <w:rsid w:val="0008741D"/>
    <w:rsid w:val="00087B0A"/>
    <w:rsid w:val="000B4C3B"/>
    <w:rsid w:val="000F28F7"/>
    <w:rsid w:val="00124A65"/>
    <w:rsid w:val="0014007A"/>
    <w:rsid w:val="001543A2"/>
    <w:rsid w:val="001874C8"/>
    <w:rsid w:val="00197F73"/>
    <w:rsid w:val="001E44B2"/>
    <w:rsid w:val="002105FC"/>
    <w:rsid w:val="002448AF"/>
    <w:rsid w:val="00267E2D"/>
    <w:rsid w:val="00271296"/>
    <w:rsid w:val="002E4754"/>
    <w:rsid w:val="00366E43"/>
    <w:rsid w:val="003B0CDE"/>
    <w:rsid w:val="00416044"/>
    <w:rsid w:val="00444664"/>
    <w:rsid w:val="004511B5"/>
    <w:rsid w:val="00462370"/>
    <w:rsid w:val="004B27AD"/>
    <w:rsid w:val="004E3341"/>
    <w:rsid w:val="00522C63"/>
    <w:rsid w:val="00531479"/>
    <w:rsid w:val="00535071"/>
    <w:rsid w:val="00543536"/>
    <w:rsid w:val="00561CBD"/>
    <w:rsid w:val="00566DE3"/>
    <w:rsid w:val="00572914"/>
    <w:rsid w:val="005E6073"/>
    <w:rsid w:val="00601DF7"/>
    <w:rsid w:val="00627AEC"/>
    <w:rsid w:val="00654EC6"/>
    <w:rsid w:val="006A688E"/>
    <w:rsid w:val="006D261F"/>
    <w:rsid w:val="00701722"/>
    <w:rsid w:val="00753176"/>
    <w:rsid w:val="00793ED1"/>
    <w:rsid w:val="008135AB"/>
    <w:rsid w:val="00855A80"/>
    <w:rsid w:val="008838BE"/>
    <w:rsid w:val="008A3B51"/>
    <w:rsid w:val="008E2ABA"/>
    <w:rsid w:val="00913921"/>
    <w:rsid w:val="009262A2"/>
    <w:rsid w:val="00947240"/>
    <w:rsid w:val="00983C65"/>
    <w:rsid w:val="009A5D59"/>
    <w:rsid w:val="00A92CC0"/>
    <w:rsid w:val="00AC674C"/>
    <w:rsid w:val="00AE75BD"/>
    <w:rsid w:val="00AF7AD7"/>
    <w:rsid w:val="00B00E8A"/>
    <w:rsid w:val="00B22ED1"/>
    <w:rsid w:val="00B46AFD"/>
    <w:rsid w:val="00B50A35"/>
    <w:rsid w:val="00B61408"/>
    <w:rsid w:val="00B94C59"/>
    <w:rsid w:val="00BF548D"/>
    <w:rsid w:val="00BF5650"/>
    <w:rsid w:val="00BF6A3B"/>
    <w:rsid w:val="00C315D5"/>
    <w:rsid w:val="00C4297E"/>
    <w:rsid w:val="00C6799A"/>
    <w:rsid w:val="00CC077E"/>
    <w:rsid w:val="00CE3066"/>
    <w:rsid w:val="00D00694"/>
    <w:rsid w:val="00D252A1"/>
    <w:rsid w:val="00D35C52"/>
    <w:rsid w:val="00D57F37"/>
    <w:rsid w:val="00D71D32"/>
    <w:rsid w:val="00DA2F4F"/>
    <w:rsid w:val="00DC6C75"/>
    <w:rsid w:val="00E5298A"/>
    <w:rsid w:val="00EE34BA"/>
    <w:rsid w:val="00F06B7E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1E9"/>
  <w15:docId w15:val="{65A4926E-7718-4101-B82F-2732481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6044"/>
    <w:pPr>
      <w:spacing w:after="0" w:line="240" w:lineRule="auto"/>
    </w:pPr>
  </w:style>
  <w:style w:type="paragraph" w:customStyle="1" w:styleId="1tekst">
    <w:name w:val="_1tekst"/>
    <w:basedOn w:val="Normal"/>
    <w:rsid w:val="004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24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EFFA-0AC6-4117-B2FB-9F78F21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Nikolić</dc:creator>
  <cp:lastModifiedBy>user</cp:lastModifiedBy>
  <cp:revision>13</cp:revision>
  <cp:lastPrinted>2023-05-15T10:12:00Z</cp:lastPrinted>
  <dcterms:created xsi:type="dcterms:W3CDTF">2023-09-06T08:39:00Z</dcterms:created>
  <dcterms:modified xsi:type="dcterms:W3CDTF">2023-09-08T06:35:00Z</dcterms:modified>
</cp:coreProperties>
</file>